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bmp" ContentType="image/bmp"/>
  <Default Extension="dib" ContentType="image/dib"/>
  <Default Extension="gif" ContentType="image/gif"/>
  <Default Extension="jpg" ContentType="image/jpeg"/>
  <Default Extension="jpeg" ContentType="image/jpeg"/>
  <Default Extension="png" ContentType="image/png"/>
  <Default Extension="svg" ContentType="image/svg+xml"/>
  <Default Extension="tiff" ContentType="image/tiff"/>
  <Default Extension="wdp" ContentType="image/vnd.ms-photo"/>
  <Default Extension="emf" ContentType="image/x-emf"/>
  <Default Extension="wmf" ContentType="image/x-wmf"/>
  <Default Extension="glb" ContentType="model/gltf.binary"/>
  <Override PartName="/docProps/app.xml" ContentType="application/vnd.openxmlformats-officedocument.extended-propertie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body>
    <w:p>
      <w:pPr>
        <w:pStyle w:val="0"/>
        <w:jc w:val="left"/>
        <w:spacing w:line="330" w:lineRule="exact"/>
        <w:rPr>
          <w:rFonts w:hint="default"/>
          <w:sz w:val="24"/>
        </w:rPr>
      </w:pPr>
    </w:p>
    <w:p>
      <w:pPr>
        <w:pStyle w:val="0"/>
        <w:jc w:val="left"/>
        <w:spacing w:line="330" w:lineRule="exact"/>
        <w:rPr>
          <w:rFonts w:hint="default"/>
          <w:sz w:val="24"/>
        </w:rPr>
      </w:pPr>
    </w:p>
    <w:p>
      <w:pPr>
        <w:pStyle w:val="0"/>
        <w:jc w:val="center"/>
        <w:spacing w:line="360" w:lineRule="exact"/>
        <w:rPr>
          <w:b/>
          <w:rFonts w:hint="defaul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-401955</wp:posOffset>
                </wp:positionV>
                <wp:extent cx="918210" cy="192405"/>
                <wp:effectExtent l="0" t="0" r="635" b="635"/>
                <wp:wrapNone/>
                <wp:docPr id="1026" name="Text Box 8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8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821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style="mso-wrap-distance-right:9pt;mso-wrap-distance-bottom:0pt;margin-top:-31.65pt;mso-position-vertical-relative:text;mso-position-horizontal-relative:text;v-text-anchor:top;position:absolute;height:15.15pt;mso-wrap-distance-top:0pt;width:72.3pt;mso-wrap-distance-left:9pt;margin-left:12.0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様式第５号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b/>
          <w:rFonts w:hint="eastAsia"/>
          <w:sz w:val="32"/>
        </w:rPr>
        <w:t>大野市生涯学習人材活用事業指導者派遣申請書</w:t>
      </w:r>
    </w:p>
    <w:p>
      <w:pPr>
        <w:pStyle w:val="0"/>
        <w:jc w:val="center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jc w:val="center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color w:val="000000"/>
          <w:rFonts w:hint="eastAsia"/>
          <w:sz w:val="24"/>
        </w:rPr>
        <w:t>令和</w:t>
      </w:r>
      <w:r>
        <w:rPr>
          <w:rFonts w:hint="eastAsia"/>
          <w:sz w:val="24"/>
        </w:rPr>
        <w:t>　　　年　　　月　　　日</w:t>
      </w:r>
    </w:p>
    <w:p>
      <w:pPr>
        <w:pStyle w:val="0"/>
        <w:jc w:val="center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大野市生涯学習センター館長　様</w:t>
      </w:r>
    </w:p>
    <w:p>
      <w:pPr>
        <w:pStyle w:val="0"/>
        <w:jc w:val="left"/>
        <w:ind w:left="0"/>
        <w:ind w:firstLine="4306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住　　所　　〒</w:t>
      </w:r>
      <w:r>
        <w:rPr>
          <w:rFonts w:hint="eastAsia"/>
          <w:sz w:val="24"/>
        </w:rPr>
        <w:t>912</w:t>
      </w:r>
      <w:r>
        <w:rPr>
          <w:rFonts w:hint="eastAsia"/>
          <w:sz w:val="24"/>
        </w:rPr>
        <w:t>－</w:t>
      </w:r>
    </w:p>
    <w:p>
      <w:pPr>
        <w:wordWrap w:val="0"/>
        <w:snapToGrid w:val="0"/>
        <w:pStyle w:val="0"/>
        <w:jc w:val="left"/>
        <w:spacing w:line="400" w:lineRule="atLeas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大野市　　　　　　　　　　　</w:t>
      </w:r>
    </w:p>
    <w:p>
      <w:pPr>
        <w:wordWrap w:val="0"/>
        <w:snapToGrid w:val="0"/>
        <w:pStyle w:val="0"/>
        <w:jc w:val="left"/>
        <w:spacing w:line="400" w:lineRule="atLeast"/>
        <w:rPr>
          <w:rFonts w:hint="default"/>
          <w:sz w:val="24"/>
        </w:rPr>
      </w:pPr>
      <w:r>
        <w:rPr>
          <w:rFonts w:hint="eastAsia"/>
        </w:rPr>
        <w:t>　　　　　　　　　　　　　　　　　　</w:t>
      </w:r>
      <w:r>
        <w:t>団</w:t>
      </w:r>
      <w:r>
        <w:rPr>
          <w:sz w:val="24"/>
        </w:rPr>
        <w:t xml:space="preserve">  </w:t>
      </w:r>
      <w:r>
        <w:rPr>
          <w:sz w:val="24"/>
        </w:rPr>
        <w:t>体</w:t>
      </w:r>
      <w:r>
        <w:rPr>
          <w:sz w:val="24"/>
        </w:rPr>
        <w:t xml:space="preserve">  </w:t>
      </w:r>
      <w:r>
        <w:rPr>
          <w:sz w:val="24"/>
        </w:rPr>
        <w:t>名</w:t>
      </w:r>
      <w:r>
        <w:t xml:space="preserve">                                   </w:t>
      </w:r>
    </w:p>
    <w:p>
      <w:pPr>
        <w:snapToGrid w:val="0"/>
        <w:pStyle w:val="0"/>
        <w:jc w:val="left"/>
        <w:ind w:right="261"/>
        <w:ind w:firstLine="4400"/>
        <w:spacing w:line="400" w:lineRule="atLeast"/>
        <w:rPr>
          <w:rFonts w:hint="default"/>
          <w:sz w:val="24"/>
        </w:rPr>
      </w:pPr>
      <w:r>
        <w:rPr>
          <w:rFonts w:hint="eastAsia"/>
        </w:rPr>
        <w:t>　　　　</w:t>
      </w:r>
      <w:r>
        <w:rPr>
          <w:kern w:val="0"/>
          <w:rFonts w:hint="eastAsia"/>
          <w:sz w:val="24"/>
        </w:rPr>
        <w:t>代表者名</w:t>
      </w:r>
      <w:r>
        <w:rPr>
          <w:rFonts w:hint="eastAsia"/>
        </w:rPr>
        <w:t xml:space="preserve">                                   </w:t>
      </w:r>
    </w:p>
    <w:p>
      <w:pPr>
        <w:snapToGrid w:val="0"/>
        <w:pStyle w:val="0"/>
        <w:jc w:val="left"/>
        <w:ind w:firstLine="4400"/>
        <w:spacing w:line="400" w:lineRule="atLeast"/>
        <w:rPr>
          <w:rFonts w:hint="default"/>
          <w:sz w:val="24"/>
        </w:rPr>
      </w:pPr>
      <w:r>
        <w:rPr>
          <w:rFonts w:hint="eastAsia"/>
        </w:rPr>
        <w:t>　　　　</w:t>
      </w:r>
      <w:r>
        <w:rPr>
          <w:kern w:val="0"/>
          <w:rFonts w:hint="eastAsia"/>
          <w:sz w:val="24"/>
        </w:rPr>
        <w:t>担当者名</w:t>
      </w:r>
      <w:r>
        <w:rPr>
          <w:rFonts w:hint="eastAsia"/>
          <w:sz w:val="24"/>
        </w:rPr>
        <w:t>　　　　　　　　　　　　　</w:t>
      </w:r>
      <w:bookmarkStart w:id="0" w:name="_GoBack"/>
      <w:bookmarkEnd w:id="0"/>
      <w:r>
        <w:rPr>
          <w:rFonts w:hint="eastAsia"/>
          <w:sz w:val="24"/>
        </w:rPr>
        <w:t>　　　</w:t>
      </w:r>
    </w:p>
    <w:p>
      <w:pPr>
        <w:snapToGrid w:val="0"/>
        <w:pStyle w:val="0"/>
        <w:jc w:val="left"/>
        <w:ind w:left="0"/>
        <w:ind w:firstLine="4306"/>
        <w:spacing w:line="400" w:lineRule="atLeast"/>
        <w:rPr>
          <w:rFonts w:hint="default"/>
          <w:sz w:val="24"/>
        </w:rPr>
      </w:pPr>
      <w:r>
        <w:rPr>
          <w:kern w:val="0"/>
          <w:rFonts w:hint="eastAsia"/>
          <w:sz w:val="24"/>
        </w:rPr>
        <w:t xml:space="preserve">        当日連絡先℡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ind w:firstLine="261"/>
        <w:spacing w:before="141" w:line="500" w:lineRule="exact"/>
      </w:pPr>
      <w:r>
        <w:rPr>
          <w:sz w:val="24"/>
        </w:rPr>
      </w:r>
    </w:p>
    <w:p>
      <w:pPr>
        <w:pStyle w:val="0"/>
        <w:ind w:firstLine="261"/>
        <w:spacing w:before="141" w:beforeAutospacing="0" w:beforeLines="50" w:line="500" w:lineRule="exact"/>
        <w:rPr>
          <w:rFonts w:hint="default"/>
          <w:sz w:val="24"/>
        </w:rPr>
      </w:pPr>
      <w:r>
        <w:rPr>
          <w:rFonts w:hint="eastAsia"/>
          <w:sz w:val="24"/>
        </w:rPr>
        <w:t>生涯学習人材活用登録指導者派遣について、下記のとおり申請します。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</w:tblBorders>
        <w:tblInd w:w="0" w:type="dxa"/>
        <w:tblStyle w:val="11"/>
        <w:tblLook w:val="0"/>
      </w:tblPr>
      <w:tblGrid>
        <w:gridCol w:w="1818"/>
        <w:gridCol w:w="7851"/>
      </w:tblGrid>
      <w:tr>
        <w:trPr>
          <w:trHeight w:val="730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kern w:val="0"/>
                <w:rFonts w:hint="eastAsia"/>
                <w:sz w:val="24"/>
              </w:rPr>
              <w:t>日　　時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7851" w:type="dxa"/>
          </w:tcPr>
          <w:p>
            <w:pPr>
              <w:pStyle w:val="0"/>
              <w:jc w:val="both"/>
              <w:spacing w:line="500" w:lineRule="exact"/>
              <w:rPr>
                <w:color w:val="00B0F0"/>
                <w:rFonts w:hint="default"/>
                <w:sz w:val="24"/>
              </w:rPr>
            </w:pPr>
            <w:r>
              <w:rPr>
                <w:color w:val="000000"/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　　年　　月　　日（　　）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　　分～　　時　　分</w:t>
            </w:r>
          </w:p>
        </w:tc>
      </w:tr>
      <w:tr>
        <w:trPr>
          <w:trHeight w:val="1115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kern w:val="0"/>
                <w:rFonts w:hint="eastAsia"/>
                <w:sz w:val="24"/>
              </w:rPr>
              <w:t>会　　場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【名称】　　　　　　　　　　</w:t>
            </w:r>
          </w:p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【住所】</w:t>
            </w:r>
          </w:p>
        </w:tc>
      </w:tr>
      <w:tr>
        <w:trPr>
          <w:trHeight w:val="730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kern w:val="0"/>
                <w:rFonts w:hint="eastAsia"/>
                <w:sz w:val="24"/>
              </w:rPr>
              <w:t>集会等の名称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（例：○○研修会）　　</w:t>
            </w:r>
          </w:p>
        </w:tc>
      </w:tr>
      <w:tr>
        <w:trPr>
          <w:trHeight w:val="730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kern w:val="0"/>
                <w:rFonts w:hint="default"/>
                <w:sz w:val="24"/>
              </w:rPr>
            </w:pPr>
            <w:r>
              <w:rPr>
                <w:kern w:val="0"/>
                <w:rFonts w:hint="eastAsia"/>
                <w:sz w:val="24"/>
              </w:rPr>
              <w:t>団体の種別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40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各種団体、福祉施設、地区団体、市民グループ等、</w:t>
            </w:r>
          </w:p>
          <w:p>
            <w:pPr>
              <w:pStyle w:val="0"/>
              <w:spacing w:line="40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）　　　　　　　　　会員数　　　人</w:t>
            </w:r>
          </w:p>
        </w:tc>
      </w:tr>
      <w:tr>
        <w:trPr>
          <w:trHeight w:val="730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kern w:val="0"/>
                <w:rFonts w:hint="default"/>
                <w:sz w:val="24"/>
              </w:rPr>
            </w:pPr>
            <w:r>
              <w:rPr>
                <w:kern w:val="0"/>
                <w:rFonts w:hint="eastAsia"/>
                <w:sz w:val="24"/>
              </w:rPr>
              <w:t>派遣指導者名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</w:p>
        </w:tc>
      </w:tr>
      <w:tr>
        <w:trPr>
          <w:trHeight w:val="1059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spacing w:val="45"/>
                <w:kern w:val="0"/>
                <w:fitText w:val="1566" w:id="1"/>
                <w:rFonts w:hint="eastAsia"/>
                <w:sz w:val="24"/>
              </w:rPr>
              <w:t>指導対象</w:t>
            </w:r>
            <w:r>
              <w:rPr>
                <w:spacing w:val="3"/>
                <w:kern w:val="0"/>
                <w:fitText w:val="1566" w:id="1"/>
                <w:rFonts w:hint="eastAsia"/>
                <w:sz w:val="24"/>
              </w:rPr>
              <w:t>者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幼児　小・中学生　青年　女性　男性　高齢者　保護者</w:t>
            </w:r>
          </w:p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）</w:t>
            </w:r>
          </w:p>
        </w:tc>
      </w:tr>
      <w:tr>
        <w:trPr>
          <w:trHeight w:val="730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tcW w:w="1818" w:type="dxa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spacing w:val="101"/>
                <w:kern w:val="0"/>
                <w:fitText w:val="1566" w:id="2"/>
                <w:rFonts w:hint="eastAsia"/>
                <w:sz w:val="24"/>
              </w:rPr>
              <w:t>指導人</w:t>
            </w:r>
            <w:r>
              <w:rPr>
                <w:spacing w:val="30"/>
                <w:kern w:val="0"/>
                <w:fitText w:val="1566" w:id="2"/>
                <w:rFonts w:hint="eastAsia"/>
                <w:sz w:val="24"/>
              </w:rPr>
              <w:t>数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人</w:t>
            </w:r>
          </w:p>
        </w:tc>
      </w:tr>
      <w:tr>
        <w:trPr>
          <w:cantSplit/>
          <w:trHeight w:val="382" w:hRule="atLeast"/>
        </w:trPr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center"/>
            <w:vMerge w:val="restart"/>
            <w:tcW w:w="1818" w:type="dxa"/>
          </w:tcPr>
          <w:p>
            <w:pPr>
              <w:pStyle w:val="0"/>
              <w:jc w:val="center"/>
              <w:rPr>
                <w:kern w:val="0"/>
                <w:rFonts w:hint="default"/>
                <w:sz w:val="24"/>
              </w:rPr>
            </w:pPr>
            <w:r>
              <w:rPr>
                <w:spacing w:val="101"/>
                <w:kern w:val="0"/>
                <w:fitText w:val="1566" w:id="3"/>
                <w:rFonts w:hint="eastAsia"/>
                <w:sz w:val="24"/>
              </w:rPr>
              <w:t>指導内</w:t>
            </w:r>
            <w:r>
              <w:rPr>
                <w:spacing w:val="30"/>
                <w:kern w:val="0"/>
                <w:fitText w:val="1566" w:id="3"/>
                <w:rFonts w:hint="eastAsia"/>
                <w:sz w:val="24"/>
              </w:rPr>
              <w:t>容</w:t>
            </w:r>
          </w:p>
        </w:tc>
        <w:tc>
          <w:tcPr>
            <w:tcBorders>
              <w:top w:val="single" w:sz="4" w:color="auto" w:space="0"/>
              <w:bottom w:val="dotted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7" w:hRule="atLeast"/>
        </w:trPr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</w:tcPr>
          <w:p/>
        </w:tc>
        <w:tc>
          <w:tcPr>
            <w:tcBorders>
              <w:top w:val="dotted" w:sz="4" w:color="auto" w:space="0"/>
              <w:bottom w:val="dotted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500" w:lineRule="exac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97" w:hRule="atLeast"/>
        </w:trPr>
        <w:tc>
          <w:tcPr>
            <w:vMerge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</w:tcPr>
          <w:p/>
        </w:tc>
        <w:tc>
          <w:tcPr>
            <w:tcBorders>
              <w:top w:val="dotted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  <w:tl2br w:val="nil" w:sz="0" w:color="auto" w:space="0"/>
              <w:tr2bl w:val="nil" w:sz="0" w:color="auto" w:space="0"/>
            </w:tcBorders>
            <w:vAlign w:val="top"/>
            <w:tcW w:w="7851" w:type="dxa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141" w:beforeAutospacing="0" w:beforeLines="50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日時や内容等について、事前に講師の了解を得てください。</w:t>
      </w:r>
    </w:p>
    <w:p>
      <w:pPr>
        <w:pStyle w:val="0"/>
        <w:ind w:left="522"/>
        <w:ind w:hanging="522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派遣申請書は１講師につき１枚、また２回シリーズで開催される場合も１回につき１枚ずつ提出ください。</w:t>
      </w:r>
    </w:p>
    <w:p>
      <w:pPr>
        <w:pStyle w:val="0"/>
        <w:ind w:left="524"/>
        <w:ind w:hanging="524"/>
        <w:rPr>
          <w:b/>
          <w:u w:val="single" w:color="auto"/>
          <w:rFonts w:ascii="ＭＳ ゴシック" w:eastAsia="ＭＳ ゴシック" w:hAnsi="ＭＳ ゴシック" w:hint="default"/>
          <w:sz w:val="24"/>
        </w:rPr>
      </w:pPr>
      <w:r>
        <w:rPr>
          <w:b/>
          <w:rFonts w:ascii="ＭＳ ゴシック" w:eastAsia="ＭＳ ゴシック" w:hAnsi="ＭＳ ゴシック" w:hint="eastAsia"/>
          <w:sz w:val="24"/>
        </w:rPr>
        <w:t>※　【注】</w:t>
      </w:r>
      <w:r>
        <w:rPr>
          <w:b/>
          <w:u w:val="single" w:color="auto"/>
          <w:rFonts w:ascii="ＭＳ ゴシック" w:eastAsia="ＭＳ ゴシック" w:hAnsi="ＭＳ ゴシック" w:hint="eastAsia"/>
          <w:sz w:val="24"/>
        </w:rPr>
        <w:t>代表者と担当者が違う場合、担当者は必ず、代表者に周知お願いします。</w:t>
      </w:r>
    </w:p>
    <w:p>
      <w:pPr>
        <w:pStyle w:val="0"/>
        <w:ind w:left="524"/>
        <w:ind w:hanging="524"/>
        <w:rPr>
          <w:b/>
          <w:u w:val="single" w:color="auto"/>
          <w:rFonts w:ascii="ＭＳ ゴシック" w:eastAsia="ＭＳ ゴシック" w:hAnsi="ＭＳ ゴシック" w:hint="default"/>
          <w:sz w:val="24"/>
        </w:rPr>
      </w:pPr>
      <w:r>
        <w:rPr>
          <w:b/>
          <w:rFonts w:ascii="ＭＳ ゴシック" w:eastAsia="ＭＳ ゴシック" w:hAnsi="ＭＳ ゴシック" w:hint="eastAsia"/>
          <w:sz w:val="24"/>
        </w:rPr>
        <w:t>　　　　　</w:t>
      </w:r>
      <w:r>
        <w:rPr>
          <w:b/>
          <w:u w:val="single" w:color="auto"/>
          <w:rFonts w:ascii="ＭＳ ゴシック" w:eastAsia="ＭＳ ゴシック" w:hAnsi="ＭＳ ゴシック" w:hint="eastAsia"/>
          <w:sz w:val="24"/>
        </w:rPr>
        <w:t>また、連絡先は、当日連絡の取れる番号をご記入ください。</w:t>
      </w:r>
    </w:p>
    <w:sectPr>
      <w:textDirection w:val="lrTb"/>
      <w:docGrid w:type="linesAndChars" w:linePitch="303" w:charSpace="4290"/>
      <w:pgSz w:w="11906" w:h="16838"/>
      <w:pgMar w:left="1134" w:right="1134" w:top="851" w:bottom="567" w:header="851" w:footer="992" w:gutter="0"/>
      <w:cols w:space="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zoom w:percent="100"/>
  <w:bordersDoNotSurroundHeader/>
  <w:bordersDoNotSurroundFooter/>
  <w:defaultTabStop w:val="851"/>
  <w:drawingGridHorizontalSpacing w:val="24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docDefaults>
    <w:rPrDefault>
      <w:rPr>
        <w:rFonts w:ascii="Century" w:eastAsia="ＭＳ 明朝" w:hAns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0">
    <w:name w:val="Normal"/>
    <w:qFormat/>
    <w:next w:val="0"/>
    <w:link w:val="0"/>
    <w:uiPriority w:val="0"/>
    <w:pPr>
      <w:widowControl w:val="0"/>
      <w:jc w:val="both"/>
    </w:pPr>
    <w:rPr>
      <w:kern w:val="2"/>
      <w:sz w:val="22"/>
    </w:rPr>
  </w:style>
  <w:style w:type="character" w:default="1" w:styleId="10">
    <w:name w:val="Default Paragraph Font"/>
    <w:next w:val="10"/>
    <w:link w:val="0"/>
    <w:uiPriority w:val="0"/>
    <w:semiHidden/>
    <w:rPr/>
  </w:style>
  <w:style w:type="table" w:default="1" w:styleId="11">
    <w:name w:val="Normal Table"/>
    <w:rPr/>
    <w:tblPr>
      <w:tblCellMar>
        <w:left w:w="108" w:type="dxa"/>
        <w:right w:w="108" w:type="dxa"/>
        <w:top w:w="0" w:type="dxa"/>
        <w:bottom w:w="0" w:type="dxa"/>
      </w:tblCellMar>
      <w:tblInd w:w="0" w:type="dxa"/>
    </w:tblPr>
    <w:tcPr/>
    <w:next w:val="11"/>
    <w:link w:val="0"/>
    <w:uiPriority w:val="0"/>
    <w:semiHidden/>
    <w:trPr/>
  </w:style>
  <w:style w:type="paragraph" w:styleId="15">
    <w:name w:val="Body Text"/>
    <w:basedOn w:val="0"/>
    <w:next w:val="15"/>
    <w:link w:val="0"/>
    <w:uiPriority w:val="0"/>
    <w:pPr>
      <w:spacing w:line="240" w:lineRule="exact"/>
    </w:pPr>
    <w:rPr>
      <w:sz w:val="21"/>
    </w:rPr>
  </w:style>
  <w:style w:type="paragraph" w:styleId="16">
    <w:name w:val="header"/>
    <w:basedOn w:val="0"/>
    <w:next w:val="16"/>
    <w:link w:val="17"/>
    <w:uiPriority w:val="0"/>
    <w:pPr>
      <w:snapToGrid w:val="0"/>
      <w:tabs>
        <w:tab w:val="center" w:leader="none" w:pos="4252"/>
        <w:tab w:val="right" w:leader="none" w:pos="8504"/>
      </w:tabs>
    </w:pPr>
  </w:style>
  <w:style w:type="character" w:styleId="17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snapToGrid w:val="0"/>
      <w:tabs>
        <w:tab w:val="center" w:leader="none" w:pos="4252"/>
        <w:tab w:val="right" w:leader="none" w:pos="8504"/>
      </w:tabs>
    </w:pPr>
  </w:style>
  <w:style w:type="character" w:styleId="19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List Paragraph"/>
    <w:qFormat/>
    <w:basedOn w:val="0"/>
    <w:next w:val="20"/>
    <w:link w:val="0"/>
    <w:uiPriority w:val="0"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pPr>
      <w:widowControl w:val="0"/>
      <w:jc w:val="both"/>
    </w:pPr>
    <w:tblPr>
      <w:tblStyleRowBandSize w:val="1"/>
      <w:tblStyleColBandSize w:val="1"/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tcPr/>
    <w:next w:val="23"/>
    <w:link w:val="0"/>
    <w:uiPriority w:val="0"/>
    <w:trPr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microsoft.com/office/2011/relationships/commentsExtended" Target="commentsExtended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1</Words>
  <Characters>360</Characters>
  <Application>JUST Note</Application>
  <Lines>78</Lines>
  <Paragraphs>32</Paragraphs>
  <Company>大野市教育委員会</Company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平成１４年度　生涯学習</dc:title>
  <dc:creator>社会教育課</dc:creator>
  <cp:lastModifiedBy>玉木 真奈美</cp:lastModifiedBy>
  <cp:lastPrinted>2019-04-09T02:13:00Z</cp:lastPrinted>
  <dcterms:created xsi:type="dcterms:W3CDTF">2015-05-11T08:23:00Z</dcterms:created>
  <dcterms:modified xsi:type="dcterms:W3CDTF">2025-05-21T05:17:15Z</dcterms:modified>
  <cp:revision>35</cp:revision>
</cp:coreProperties>
</file>